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8F" w:rsidRPr="00951D4B" w:rsidRDefault="000F5D8F" w:rsidP="000F5D8F">
      <w:pPr>
        <w:pStyle w:val="a6"/>
        <w:ind w:right="677"/>
        <w:jc w:val="right"/>
        <w:rPr>
          <w:rFonts w:ascii="Times New Roman" w:hAnsi="Times New Roman" w:cs="Times New Roman"/>
          <w:b/>
          <w:bCs/>
          <w:color w:val="3A3A3A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A3A3A"/>
          <w:sz w:val="22"/>
          <w:szCs w:val="22"/>
        </w:rPr>
        <w:t>Приложение 4</w:t>
      </w:r>
    </w:p>
    <w:p w:rsidR="000F5D8F" w:rsidRPr="00951D4B" w:rsidRDefault="000F5D8F" w:rsidP="000F5D8F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Результаты  </w:t>
      </w:r>
      <w:r w:rsidRPr="00951D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опросов  обучающихся</w:t>
      </w:r>
      <w:proofErr w:type="gramEnd"/>
      <w:r>
        <w:rPr>
          <w:b/>
          <w:bCs/>
          <w:sz w:val="22"/>
          <w:szCs w:val="22"/>
        </w:rPr>
        <w:t xml:space="preserve"> об </w:t>
      </w:r>
      <w:r w:rsidRPr="00951D4B">
        <w:rPr>
          <w:b/>
          <w:bCs/>
          <w:sz w:val="22"/>
          <w:szCs w:val="22"/>
        </w:rPr>
        <w:t xml:space="preserve">удовлетворенности </w:t>
      </w:r>
      <w:r>
        <w:rPr>
          <w:b/>
          <w:bCs/>
          <w:sz w:val="22"/>
          <w:szCs w:val="22"/>
        </w:rPr>
        <w:t xml:space="preserve">условиями, содержанием, организацией и </w:t>
      </w:r>
      <w:r w:rsidRPr="00951D4B">
        <w:rPr>
          <w:b/>
          <w:bCs/>
          <w:sz w:val="22"/>
          <w:szCs w:val="22"/>
        </w:rPr>
        <w:t xml:space="preserve">качеством образования </w:t>
      </w:r>
      <w:r>
        <w:rPr>
          <w:b/>
          <w:bCs/>
          <w:sz w:val="22"/>
          <w:szCs w:val="22"/>
        </w:rPr>
        <w:t>образовательного процесса в целом и отдельных дисциплин (модулей) и практики в рамках реализации образовательной программы СПО</w:t>
      </w:r>
    </w:p>
    <w:p w:rsidR="000F5D8F" w:rsidRDefault="000F5D8F" w:rsidP="000F5D8F">
      <w:pPr>
        <w:pStyle w:val="a4"/>
        <w:spacing w:before="0" w:beforeAutospacing="0" w:after="0" w:afterAutospacing="0" w:line="276" w:lineRule="auto"/>
      </w:pPr>
    </w:p>
    <w:p w:rsidR="000F5D8F" w:rsidRDefault="000F5D8F" w:rsidP="000F5D8F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Результаты исследования: </w:t>
      </w:r>
      <w:r>
        <w:rPr>
          <w:lang w:val="en-US"/>
        </w:rPr>
        <w:t>c</w:t>
      </w:r>
      <w:r>
        <w:t xml:space="preserve"> декабря 2024 года по январь 2025 г. был проведен опрос обучающихся колледжа с целью удовлетворенности условиям и качеством образовательного процесса в колледже. В опросе приняли участие 91 </w:t>
      </w:r>
      <w:proofErr w:type="gramStart"/>
      <w:r>
        <w:t>%  от</w:t>
      </w:r>
      <w:proofErr w:type="gramEnd"/>
      <w:r>
        <w:t xml:space="preserve"> общего количества обучающихся. В процессе исследования были получены следующие результаты в процентном соотношении:</w:t>
      </w:r>
    </w:p>
    <w:p w:rsidR="000F5D8F" w:rsidRPr="00CD533B" w:rsidRDefault="000F5D8F" w:rsidP="000F5D8F">
      <w:pPr>
        <w:pStyle w:val="a4"/>
        <w:spacing w:before="0" w:beforeAutospacing="0" w:after="0" w:afterAutospacing="0" w:line="276" w:lineRule="auto"/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6"/>
        <w:gridCol w:w="4591"/>
        <w:gridCol w:w="1944"/>
      </w:tblGrid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Укажите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880510"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вы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обучаетесь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985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142"/>
              </w:tabs>
              <w:spacing w:before="0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Испытываете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обучении,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8805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какие?</w:t>
            </w:r>
          </w:p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Нет,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испытываю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трудностей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дисциплинам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ухудшилось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общении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одногруппниками</w:t>
            </w:r>
            <w:proofErr w:type="spellEnd"/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трудности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общении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</w:p>
        </w:tc>
        <w:tc>
          <w:tcPr>
            <w:tcW w:w="1985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80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1%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80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профессионализмом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 91 %</w:t>
            </w:r>
          </w:p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 6 %</w:t>
            </w:r>
          </w:p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 3 %</w:t>
            </w:r>
          </w:p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 0</w:t>
            </w:r>
          </w:p>
          <w:p w:rsidR="000F5D8F" w:rsidRPr="004B03F6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оборудованием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кабинетов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a) 59%</w:t>
            </w:r>
          </w:p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b) 28%</w:t>
            </w:r>
          </w:p>
          <w:p w:rsidR="000F5D8F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c) 12%</w:t>
            </w:r>
          </w:p>
          <w:p w:rsidR="000F5D8F" w:rsidRPr="004B03F6" w:rsidRDefault="000F5D8F" w:rsidP="009D2929">
            <w:pPr>
              <w:pStyle w:val="a3"/>
              <w:widowControl w:val="0"/>
              <w:tabs>
                <w:tab w:val="left" w:pos="741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d) 1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санитарно-гигиеническими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условиями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 16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 3%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обеспеченностью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учебниками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пособиями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0F5D8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  <w:p w:rsidR="000F5D8F" w:rsidRPr="00880510" w:rsidRDefault="000F5D8F" w:rsidP="000F5D8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  <w:p w:rsidR="000F5D8F" w:rsidRPr="00BC3692" w:rsidRDefault="000F5D8F" w:rsidP="000F5D8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  <w:p w:rsidR="000F5D8F" w:rsidRPr="00880510" w:rsidRDefault="000F5D8F" w:rsidP="000F5D8F">
            <w:pPr>
              <w:pStyle w:val="a6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right="10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8051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r w:rsidRPr="0088051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88051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современных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6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88051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7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9D2929">
            <w:pPr>
              <w:tabs>
                <w:tab w:val="left" w:pos="741"/>
              </w:tabs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Оцените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вашей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удовлетворенности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Удовлетворен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</w:t>
            </w: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Удовлетворяет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Вас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сайта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колледжа?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удовлетворяет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удовлетворяет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Нет,</w:t>
            </w:r>
            <w:r w:rsidRPr="0088051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удовлетворяет</w:t>
            </w:r>
          </w:p>
          <w:p w:rsidR="000F5D8F" w:rsidRPr="00355929" w:rsidRDefault="000F5D8F" w:rsidP="000F5D8F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пользуюсь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сайтом</w:t>
            </w: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видите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колледже?</w:t>
            </w:r>
          </w:p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часов,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выделяемых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значимых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88051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необходимой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базы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Несоответствие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изучаемых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получаемой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r w:rsidRPr="0088051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F5D8F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5D8F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d)-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оценили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которое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дает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колледж?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Отличное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0F5D8F" w:rsidRPr="00355929" w:rsidRDefault="000F5D8F" w:rsidP="000F5D8F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0F5D8F" w:rsidRPr="00BC3692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качеством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8805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колледже?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F5D8F" w:rsidRPr="00880510" w:rsidRDefault="000F5D8F" w:rsidP="009D2929">
            <w:pPr>
              <w:tabs>
                <w:tab w:val="left" w:pos="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a) 100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5D8F" w:rsidRPr="00BC3692" w:rsidRDefault="000F5D8F" w:rsidP="009D292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b)-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right="11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Если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Вам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представилась</w:t>
            </w:r>
            <w:r w:rsidRPr="0088051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возможность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еще</w:t>
            </w:r>
            <w:r w:rsidRPr="0088051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</w:t>
            </w:r>
            <w:r w:rsidRPr="008805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выбрать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учебное</w:t>
            </w:r>
            <w:r w:rsidRPr="0088051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заведение</w:t>
            </w:r>
            <w:r w:rsidRPr="0088051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  <w:r w:rsidRPr="008805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выбрали</w:t>
            </w:r>
            <w:r w:rsidRPr="008805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колледж?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8805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нет,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3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F5D8F" w:rsidRPr="00880510" w:rsidRDefault="000F5D8F" w:rsidP="009D2929">
            <w:pPr>
              <w:tabs>
                <w:tab w:val="left" w:pos="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a) 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b) 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d)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D8F" w:rsidRPr="00880510" w:rsidTr="009D2929">
        <w:tc>
          <w:tcPr>
            <w:tcW w:w="2943" w:type="dxa"/>
          </w:tcPr>
          <w:p w:rsidR="000F5D8F" w:rsidRPr="00880510" w:rsidRDefault="000F5D8F" w:rsidP="009D2929">
            <w:pPr>
              <w:pStyle w:val="Heading12"/>
              <w:tabs>
                <w:tab w:val="left" w:pos="525"/>
              </w:tabs>
              <w:spacing w:before="0"/>
              <w:ind w:left="162" w:right="10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Рекомендовали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колледж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своим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друзьям,</w:t>
            </w:r>
            <w:r w:rsidRPr="0088051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знакомым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родственникам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</w:t>
            </w:r>
            <w:r w:rsidRPr="008805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получения</w:t>
            </w:r>
            <w:r w:rsidRPr="00880510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качественного</w:t>
            </w:r>
            <w:r w:rsidRPr="008805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образования?</w:t>
            </w:r>
          </w:p>
        </w:tc>
        <w:tc>
          <w:tcPr>
            <w:tcW w:w="4678" w:type="dxa"/>
          </w:tcPr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Pr="008805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8805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8805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Скорее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нет,</w:t>
            </w:r>
            <w:r w:rsidRPr="0088051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8805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F5D8F" w:rsidRPr="00880510" w:rsidRDefault="000F5D8F" w:rsidP="000F5D8F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741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F5D8F" w:rsidRPr="00880510" w:rsidRDefault="000F5D8F" w:rsidP="009D2929">
            <w:pPr>
              <w:tabs>
                <w:tab w:val="left" w:pos="7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D8F" w:rsidRPr="00880510" w:rsidRDefault="000F5D8F" w:rsidP="000F5D8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5D8F" w:rsidRPr="00880510" w:rsidRDefault="000F5D8F" w:rsidP="000F5D8F">
            <w:pPr>
              <w:pStyle w:val="a6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c)    1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F5D8F" w:rsidRPr="00880510" w:rsidRDefault="000F5D8F" w:rsidP="009D2929">
            <w:pPr>
              <w:pStyle w:val="a6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d)  </w:t>
            </w:r>
            <w:r w:rsidRPr="00880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5D8F" w:rsidRPr="003F16CA" w:rsidRDefault="000F5D8F" w:rsidP="000F5D8F">
      <w:pPr>
        <w:rPr>
          <w:rFonts w:ascii="Times New Roman" w:hAnsi="Times New Roman" w:cs="Times New Roman"/>
          <w:sz w:val="24"/>
          <w:szCs w:val="24"/>
        </w:rPr>
      </w:pPr>
    </w:p>
    <w:p w:rsidR="000F5D8F" w:rsidRPr="00355929" w:rsidRDefault="000F5D8F" w:rsidP="000F5D8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5929">
        <w:rPr>
          <w:rFonts w:ascii="Times New Roman" w:hAnsi="Times New Roman" w:cs="Times New Roman"/>
          <w:b/>
          <w:sz w:val="20"/>
          <w:szCs w:val="20"/>
        </w:rPr>
        <w:t xml:space="preserve">ВЫВОД: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5929">
        <w:rPr>
          <w:rFonts w:ascii="Times New Roman" w:hAnsi="Times New Roman" w:cs="Times New Roman"/>
        </w:rPr>
        <w:t>Проведенный</w:t>
      </w:r>
      <w:proofErr w:type="gramEnd"/>
      <w:r w:rsidRPr="00355929">
        <w:rPr>
          <w:rFonts w:ascii="Times New Roman" w:hAnsi="Times New Roman" w:cs="Times New Roman"/>
        </w:rPr>
        <w:t xml:space="preserve"> опрос и его анализ показали необходимость дальнейших исследований удовлетворенности заинтересованных лиц, особенно в отношении числа обучающихся, педагогических работников и представителей работодателей, относящихся к числу «частично удовлетворенных», «неудовлетворенных», что позволит минимизировать риски и будет способствовать принятию эффективных управленческих решений.</w:t>
      </w:r>
    </w:p>
    <w:p w:rsidR="000F5D8F" w:rsidRPr="0006731A" w:rsidRDefault="000F5D8F" w:rsidP="000F5D8F">
      <w:pPr>
        <w:pStyle w:val="a4"/>
        <w:spacing w:line="276" w:lineRule="auto"/>
        <w:jc w:val="center"/>
        <w:rPr>
          <w:b/>
          <w:bCs/>
        </w:rPr>
      </w:pPr>
    </w:p>
    <w:p w:rsidR="000F5D8F" w:rsidRPr="0006731A" w:rsidRDefault="000F5D8F" w:rsidP="000F5D8F">
      <w:pPr>
        <w:pStyle w:val="a4"/>
        <w:spacing w:line="276" w:lineRule="auto"/>
        <w:jc w:val="center"/>
        <w:rPr>
          <w:b/>
          <w:bCs/>
        </w:rPr>
      </w:pPr>
    </w:p>
    <w:p w:rsidR="000F5D8F" w:rsidRPr="0006731A" w:rsidRDefault="000F5D8F" w:rsidP="000F5D8F">
      <w:pPr>
        <w:pStyle w:val="a4"/>
        <w:spacing w:line="276" w:lineRule="auto"/>
        <w:jc w:val="center"/>
        <w:rPr>
          <w:b/>
          <w:bCs/>
        </w:rPr>
      </w:pPr>
    </w:p>
    <w:p w:rsidR="000F5D8F" w:rsidRDefault="000F5D8F" w:rsidP="000F5D8F"/>
    <w:p w:rsidR="00C44F76" w:rsidRDefault="00C44F76">
      <w:bookmarkStart w:id="0" w:name="_GoBack"/>
      <w:bookmarkEnd w:id="0"/>
    </w:p>
    <w:sectPr w:rsidR="00C4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5A8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nsid w:val="0ECB343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>
    <w:nsid w:val="0EE92116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>
    <w:nsid w:val="2A6805C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4">
    <w:nsid w:val="2A7170EC"/>
    <w:multiLevelType w:val="hybridMultilevel"/>
    <w:tmpl w:val="BC2C5A9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20332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6">
    <w:nsid w:val="2B6D36E0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7">
    <w:nsid w:val="341369E8"/>
    <w:multiLevelType w:val="hybridMultilevel"/>
    <w:tmpl w:val="2550CF7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48E3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9">
    <w:nsid w:val="48E70D8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0">
    <w:nsid w:val="4DBE3180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1">
    <w:nsid w:val="4DFA3741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2">
    <w:nsid w:val="5C57450D"/>
    <w:multiLevelType w:val="hybridMultilevel"/>
    <w:tmpl w:val="7F44D48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E5D28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4">
    <w:nsid w:val="6C4F682B"/>
    <w:multiLevelType w:val="hybridMultilevel"/>
    <w:tmpl w:val="2550CF7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74F76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6">
    <w:nsid w:val="763E01E7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7">
    <w:nsid w:val="76A615FD"/>
    <w:multiLevelType w:val="hybridMultilevel"/>
    <w:tmpl w:val="4102427E"/>
    <w:lvl w:ilvl="0" w:tplc="3412FAD8">
      <w:start w:val="1"/>
      <w:numFmt w:val="decimal"/>
      <w:lvlText w:val="%1."/>
      <w:lvlJc w:val="left"/>
      <w:pPr>
        <w:ind w:left="524" w:hanging="361"/>
      </w:pPr>
      <w:rPr>
        <w:rFonts w:ascii="Calibri" w:eastAsia="Times New Roman" w:hAnsi="Calibri" w:hint="default"/>
        <w:b/>
        <w:bCs/>
        <w:spacing w:val="-2"/>
        <w:w w:val="100"/>
        <w:sz w:val="22"/>
        <w:szCs w:val="22"/>
      </w:rPr>
    </w:lvl>
    <w:lvl w:ilvl="1" w:tplc="DAF0BC04">
      <w:start w:val="1"/>
      <w:numFmt w:val="lowerLetter"/>
      <w:lvlText w:val="%2)"/>
      <w:lvlJc w:val="left"/>
      <w:pPr>
        <w:ind w:left="360" w:hanging="360"/>
      </w:pPr>
      <w:rPr>
        <w:rFonts w:hint="default"/>
        <w:spacing w:val="-1"/>
        <w:w w:val="100"/>
      </w:rPr>
    </w:lvl>
    <w:lvl w:ilvl="2" w:tplc="77BCF988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13A0D02"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5708411C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61264E14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B9E894B0">
      <w:numFmt w:val="bullet"/>
      <w:lvlText w:val="•"/>
      <w:lvlJc w:val="left"/>
      <w:pPr>
        <w:ind w:left="5597" w:hanging="360"/>
      </w:pPr>
      <w:rPr>
        <w:rFonts w:hint="default"/>
      </w:rPr>
    </w:lvl>
    <w:lvl w:ilvl="7" w:tplc="A348A91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7E4EE2DC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8">
    <w:nsid w:val="7848401B"/>
    <w:multiLevelType w:val="hybridMultilevel"/>
    <w:tmpl w:val="18CA6F36"/>
    <w:lvl w:ilvl="0" w:tplc="DAF0BC04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-1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9"/>
  </w:num>
  <w:num w:numId="12">
    <w:abstractNumId w:val="17"/>
  </w:num>
  <w:num w:numId="13">
    <w:abstractNumId w:val="8"/>
  </w:num>
  <w:num w:numId="14">
    <w:abstractNumId w:val="0"/>
  </w:num>
  <w:num w:numId="15">
    <w:abstractNumId w:val="14"/>
  </w:num>
  <w:num w:numId="16">
    <w:abstractNumId w:val="7"/>
  </w:num>
  <w:num w:numId="17">
    <w:abstractNumId w:val="18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49"/>
    <w:rsid w:val="000F5D8F"/>
    <w:rsid w:val="00B90E49"/>
    <w:rsid w:val="00C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8F73-FAE7-48D8-9060-A4454563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8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5D8F"/>
    <w:pPr>
      <w:ind w:left="720"/>
    </w:pPr>
  </w:style>
  <w:style w:type="paragraph" w:styleId="a4">
    <w:name w:val="Normal (Web)"/>
    <w:basedOn w:val="a"/>
    <w:uiPriority w:val="99"/>
    <w:rsid w:val="000F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0F5D8F"/>
    <w:rPr>
      <w:rFonts w:ascii="Courier New" w:hAnsi="Courier New" w:cs="Courier New"/>
      <w:sz w:val="24"/>
      <w:szCs w:val="24"/>
    </w:rPr>
  </w:style>
  <w:style w:type="paragraph" w:styleId="a6">
    <w:name w:val="Body Text"/>
    <w:basedOn w:val="a"/>
    <w:link w:val="a5"/>
    <w:uiPriority w:val="99"/>
    <w:rsid w:val="000F5D8F"/>
    <w:pPr>
      <w:spacing w:after="12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F5D8F"/>
    <w:rPr>
      <w:rFonts w:ascii="Calibri" w:eastAsia="Calibri" w:hAnsi="Calibri" w:cs="Calibri"/>
    </w:rPr>
  </w:style>
  <w:style w:type="paragraph" w:customStyle="1" w:styleId="Heading12">
    <w:name w:val="Heading 12"/>
    <w:basedOn w:val="a"/>
    <w:uiPriority w:val="99"/>
    <w:rsid w:val="000F5D8F"/>
    <w:pPr>
      <w:widowControl w:val="0"/>
      <w:autoSpaceDE w:val="0"/>
      <w:autoSpaceDN w:val="0"/>
      <w:spacing w:before="19" w:after="0" w:line="240" w:lineRule="auto"/>
      <w:ind w:left="524" w:hanging="362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2025-03-19T09:06:00Z</dcterms:created>
  <dcterms:modified xsi:type="dcterms:W3CDTF">2025-03-19T09:16:00Z</dcterms:modified>
</cp:coreProperties>
</file>